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DDA20" w14:textId="0509FB01" w:rsidR="00075788" w:rsidRPr="006D16DB" w:rsidRDefault="006D16DB" w:rsidP="006D16DB">
      <w:pPr>
        <w:jc w:val="center"/>
        <w:rPr>
          <w:b/>
          <w:bCs/>
          <w:sz w:val="24"/>
          <w:szCs w:val="24"/>
        </w:rPr>
      </w:pPr>
      <w:r w:rsidRPr="006D16DB">
        <w:rPr>
          <w:b/>
          <w:bCs/>
          <w:sz w:val="24"/>
          <w:szCs w:val="24"/>
        </w:rPr>
        <w:t>CITY OF COLBERT</w:t>
      </w:r>
    </w:p>
    <w:p w14:paraId="6AEF08FD" w14:textId="139C4354" w:rsidR="006D16DB" w:rsidRPr="006D16DB" w:rsidRDefault="006D16DB" w:rsidP="006D16DB">
      <w:pPr>
        <w:jc w:val="center"/>
        <w:rPr>
          <w:b/>
          <w:bCs/>
          <w:sz w:val="24"/>
          <w:szCs w:val="24"/>
        </w:rPr>
      </w:pPr>
      <w:r w:rsidRPr="006D16DB">
        <w:rPr>
          <w:b/>
          <w:bCs/>
          <w:sz w:val="24"/>
          <w:szCs w:val="24"/>
        </w:rPr>
        <w:t>COUNCIL MEETING 7:00 P.M.</w:t>
      </w:r>
    </w:p>
    <w:p w14:paraId="6CCF9659" w14:textId="0741178F" w:rsidR="006D16DB" w:rsidRDefault="006D16DB" w:rsidP="006D16DB">
      <w:pPr>
        <w:jc w:val="center"/>
        <w:rPr>
          <w:b/>
          <w:bCs/>
          <w:sz w:val="24"/>
          <w:szCs w:val="24"/>
        </w:rPr>
      </w:pPr>
      <w:r w:rsidRPr="006D16DB">
        <w:rPr>
          <w:b/>
          <w:bCs/>
          <w:sz w:val="24"/>
          <w:szCs w:val="24"/>
        </w:rPr>
        <w:t>NOVEMBER 2, 2021</w:t>
      </w:r>
    </w:p>
    <w:p w14:paraId="67318BB5" w14:textId="72C998E2" w:rsidR="006D16DB" w:rsidRDefault="006D16DB" w:rsidP="006D16DB">
      <w:pPr>
        <w:jc w:val="center"/>
        <w:rPr>
          <w:b/>
          <w:bCs/>
          <w:sz w:val="24"/>
          <w:szCs w:val="24"/>
        </w:rPr>
      </w:pPr>
    </w:p>
    <w:p w14:paraId="3AFB1927" w14:textId="463C703B" w:rsidR="006D16DB" w:rsidRDefault="00B02D6F" w:rsidP="00650D37">
      <w:pPr>
        <w:rPr>
          <w:sz w:val="24"/>
          <w:szCs w:val="24"/>
        </w:rPr>
      </w:pPr>
      <w:r w:rsidRPr="004B2930">
        <w:rPr>
          <w:sz w:val="24"/>
          <w:szCs w:val="24"/>
        </w:rPr>
        <w:t>Present: Mayor Chris Peck, Council Members: Ray Thomas, Jonathan Pou, Roger Fortson, Evelyn</w:t>
      </w:r>
      <w:r>
        <w:rPr>
          <w:sz w:val="24"/>
          <w:szCs w:val="24"/>
        </w:rPr>
        <w:t xml:space="preserve"> Power; Anita Peck, Tony Mattox, Carl Trinrud, Cynthia Fortson, Kerri-Lynn Phillips, Asst. Clerk, Vicky Smith, Clerk</w:t>
      </w:r>
    </w:p>
    <w:p w14:paraId="17AA5D14" w14:textId="7DC19357" w:rsidR="00B02D6F" w:rsidRDefault="00B02D6F" w:rsidP="00650D37">
      <w:pPr>
        <w:rPr>
          <w:sz w:val="24"/>
          <w:szCs w:val="24"/>
        </w:rPr>
      </w:pPr>
    </w:p>
    <w:p w14:paraId="063E70F6" w14:textId="39CBE8E1" w:rsidR="00B02D6F" w:rsidRDefault="00B02D6F" w:rsidP="00650D37">
      <w:pPr>
        <w:rPr>
          <w:sz w:val="24"/>
          <w:szCs w:val="24"/>
        </w:rPr>
      </w:pPr>
      <w:r>
        <w:rPr>
          <w:sz w:val="24"/>
          <w:szCs w:val="24"/>
        </w:rPr>
        <w:t>Call to Order and Prayer – Mayor Peck</w:t>
      </w:r>
    </w:p>
    <w:p w14:paraId="5EB1DDD9" w14:textId="25244046" w:rsidR="00B02D6F" w:rsidRDefault="00B02D6F" w:rsidP="00650D37">
      <w:p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7AC27433" w14:textId="262C67B1" w:rsidR="00B02D6F" w:rsidRDefault="00B02D6F" w:rsidP="00650D37">
      <w:pPr>
        <w:rPr>
          <w:sz w:val="24"/>
          <w:szCs w:val="24"/>
        </w:rPr>
      </w:pPr>
      <w:r>
        <w:rPr>
          <w:sz w:val="24"/>
          <w:szCs w:val="24"/>
        </w:rPr>
        <w:t>Adoption of November Agenda – Motion was made by Evelyn Power</w:t>
      </w:r>
      <w:r w:rsidR="00F0155B">
        <w:rPr>
          <w:sz w:val="24"/>
          <w:szCs w:val="24"/>
        </w:rPr>
        <w:t xml:space="preserve"> to adopt the Agenda and</w:t>
      </w:r>
      <w:r w:rsidR="00F0155B">
        <w:rPr>
          <w:sz w:val="24"/>
          <w:szCs w:val="24"/>
        </w:rPr>
        <w:tab/>
      </w:r>
      <w:r w:rsidR="00F0155B">
        <w:rPr>
          <w:sz w:val="24"/>
          <w:szCs w:val="24"/>
        </w:rPr>
        <w:tab/>
        <w:t xml:space="preserve"> motion was seconded by Jonathan Pou. All approved.</w:t>
      </w:r>
    </w:p>
    <w:p w14:paraId="1092B411" w14:textId="06FD359E" w:rsidR="00F0155B" w:rsidRDefault="00F0155B" w:rsidP="00650D37">
      <w:pPr>
        <w:rPr>
          <w:sz w:val="24"/>
          <w:szCs w:val="24"/>
        </w:rPr>
      </w:pPr>
      <w:r>
        <w:rPr>
          <w:sz w:val="24"/>
          <w:szCs w:val="24"/>
        </w:rPr>
        <w:t>Approval of October Minutes as typed.</w:t>
      </w:r>
    </w:p>
    <w:p w14:paraId="3AFE9D4E" w14:textId="54E587EF" w:rsidR="00F0155B" w:rsidRDefault="00F0155B" w:rsidP="00650D37">
      <w:pPr>
        <w:rPr>
          <w:sz w:val="24"/>
          <w:szCs w:val="24"/>
        </w:rPr>
      </w:pPr>
    </w:p>
    <w:p w14:paraId="049CCA6C" w14:textId="3F9CC681" w:rsidR="00F0155B" w:rsidRPr="00017EF1" w:rsidRDefault="00F0155B" w:rsidP="00650D37">
      <w:pPr>
        <w:rPr>
          <w:sz w:val="24"/>
          <w:szCs w:val="24"/>
        </w:rPr>
      </w:pPr>
      <w:r w:rsidRPr="00017EF1">
        <w:rPr>
          <w:sz w:val="24"/>
          <w:szCs w:val="24"/>
        </w:rPr>
        <w:t>NEW BUSINESS</w:t>
      </w:r>
    </w:p>
    <w:p w14:paraId="7C781FFF" w14:textId="5E6EDCF4" w:rsidR="00F0155B" w:rsidRDefault="00F0155B" w:rsidP="00650D37">
      <w:pPr>
        <w:rPr>
          <w:sz w:val="24"/>
          <w:szCs w:val="24"/>
        </w:rPr>
      </w:pPr>
      <w:r>
        <w:rPr>
          <w:sz w:val="24"/>
          <w:szCs w:val="24"/>
        </w:rPr>
        <w:t>Fund Report was read by Mayor Peck.</w:t>
      </w:r>
    </w:p>
    <w:p w14:paraId="5E1F6769" w14:textId="75CF2120" w:rsidR="00F0155B" w:rsidRDefault="00F0155B" w:rsidP="00650D37">
      <w:pPr>
        <w:rPr>
          <w:sz w:val="24"/>
          <w:szCs w:val="24"/>
        </w:rPr>
      </w:pPr>
    </w:p>
    <w:p w14:paraId="59B7C0C7" w14:textId="26E1DDD4" w:rsidR="00F0155B" w:rsidRDefault="00F0155B" w:rsidP="00650D37">
      <w:pPr>
        <w:rPr>
          <w:sz w:val="24"/>
          <w:szCs w:val="24"/>
        </w:rPr>
      </w:pPr>
      <w:r>
        <w:rPr>
          <w:sz w:val="24"/>
          <w:szCs w:val="24"/>
        </w:rPr>
        <w:t>2022 Budget Proposal was discussed with some suggested changes and will be voted on next Council meeting December 6, 2021.</w:t>
      </w:r>
    </w:p>
    <w:p w14:paraId="66FCFB9D" w14:textId="77777777" w:rsidR="00F0155B" w:rsidRDefault="00F0155B" w:rsidP="00650D37">
      <w:pPr>
        <w:rPr>
          <w:sz w:val="24"/>
          <w:szCs w:val="24"/>
        </w:rPr>
      </w:pPr>
    </w:p>
    <w:p w14:paraId="5CF49381" w14:textId="581C6E73" w:rsidR="00F0155B" w:rsidRDefault="00F0155B" w:rsidP="00650D37">
      <w:pPr>
        <w:rPr>
          <w:sz w:val="24"/>
          <w:szCs w:val="24"/>
        </w:rPr>
      </w:pPr>
      <w:r>
        <w:rPr>
          <w:sz w:val="24"/>
          <w:szCs w:val="24"/>
        </w:rPr>
        <w:t>Discussion of security system at Depot</w:t>
      </w:r>
      <w:r w:rsidR="004E5371">
        <w:rPr>
          <w:sz w:val="24"/>
          <w:szCs w:val="24"/>
        </w:rPr>
        <w:t>. S</w:t>
      </w:r>
      <w:r>
        <w:rPr>
          <w:sz w:val="24"/>
          <w:szCs w:val="24"/>
        </w:rPr>
        <w:t>ecurity system will stay in place as is.</w:t>
      </w:r>
    </w:p>
    <w:p w14:paraId="2F335D59" w14:textId="6090E77C" w:rsidR="00F0155B" w:rsidRDefault="00F0155B" w:rsidP="00650D37">
      <w:pPr>
        <w:rPr>
          <w:sz w:val="24"/>
          <w:szCs w:val="24"/>
        </w:rPr>
      </w:pPr>
    </w:p>
    <w:p w14:paraId="320D7D2E" w14:textId="28FF4126" w:rsidR="00F0155B" w:rsidRDefault="004B2930" w:rsidP="00650D37">
      <w:pPr>
        <w:rPr>
          <w:sz w:val="24"/>
          <w:szCs w:val="24"/>
        </w:rPr>
      </w:pPr>
      <w:r>
        <w:rPr>
          <w:sz w:val="24"/>
          <w:szCs w:val="24"/>
        </w:rPr>
        <w:t>Staff Payroll increase was discussed and will be presented in the new budget for 2022.</w:t>
      </w:r>
    </w:p>
    <w:p w14:paraId="6373256C" w14:textId="536F792C" w:rsidR="004B2930" w:rsidRDefault="004B2930" w:rsidP="00650D37">
      <w:pPr>
        <w:rPr>
          <w:sz w:val="24"/>
          <w:szCs w:val="24"/>
        </w:rPr>
      </w:pPr>
    </w:p>
    <w:p w14:paraId="76887E20" w14:textId="6FCBCDC2" w:rsidR="004B2930" w:rsidRPr="00017EF1" w:rsidRDefault="004B2930" w:rsidP="00650D37">
      <w:pPr>
        <w:rPr>
          <w:sz w:val="24"/>
          <w:szCs w:val="24"/>
        </w:rPr>
      </w:pPr>
      <w:r w:rsidRPr="00017EF1">
        <w:rPr>
          <w:sz w:val="24"/>
          <w:szCs w:val="24"/>
        </w:rPr>
        <w:t>UNFINISHED BUSINESS</w:t>
      </w:r>
    </w:p>
    <w:p w14:paraId="7210BD75" w14:textId="1DD58B92" w:rsidR="006D16DB" w:rsidRDefault="004B2930" w:rsidP="00A56E81">
      <w:pPr>
        <w:rPr>
          <w:sz w:val="24"/>
          <w:szCs w:val="24"/>
        </w:rPr>
      </w:pPr>
      <w:r>
        <w:rPr>
          <w:sz w:val="24"/>
          <w:szCs w:val="24"/>
        </w:rPr>
        <w:t xml:space="preserve">Mr. Mike Bledsoe presented </w:t>
      </w:r>
      <w:r w:rsidR="00054FE6">
        <w:rPr>
          <w:sz w:val="24"/>
          <w:szCs w:val="24"/>
        </w:rPr>
        <w:t xml:space="preserve">Third Street Drain </w:t>
      </w:r>
      <w:r>
        <w:rPr>
          <w:sz w:val="24"/>
          <w:szCs w:val="24"/>
        </w:rPr>
        <w:t>Project Bids.</w:t>
      </w:r>
      <w:r w:rsidR="00A56E81">
        <w:rPr>
          <w:sz w:val="24"/>
          <w:szCs w:val="24"/>
        </w:rPr>
        <w:t xml:space="preserve"> </w:t>
      </w:r>
      <w:r w:rsidR="002C60DE">
        <w:rPr>
          <w:sz w:val="24"/>
          <w:szCs w:val="24"/>
        </w:rPr>
        <w:t>He received four bids. Smith’s Grading was the lowest bid at a price of $112,927.77 plus a $5000 cushion placed by Mr. Bledsoe for any unforeseen issues.  He told council that this estimate could be lower, depending on the cost of materials.  After explaining all the bids, a m</w:t>
      </w:r>
      <w:r w:rsidR="00A56E81">
        <w:rPr>
          <w:sz w:val="24"/>
          <w:szCs w:val="24"/>
        </w:rPr>
        <w:t xml:space="preserve">otion </w:t>
      </w:r>
      <w:r w:rsidR="002C60DE">
        <w:rPr>
          <w:sz w:val="24"/>
          <w:szCs w:val="24"/>
        </w:rPr>
        <w:t xml:space="preserve">was </w:t>
      </w:r>
      <w:r w:rsidR="00A56E81">
        <w:rPr>
          <w:sz w:val="24"/>
          <w:szCs w:val="24"/>
        </w:rPr>
        <w:t>made</w:t>
      </w:r>
      <w:r w:rsidR="002C60DE">
        <w:rPr>
          <w:sz w:val="24"/>
          <w:szCs w:val="24"/>
        </w:rPr>
        <w:t xml:space="preserve"> by Jonathan Pou to accept Mr. Smith’s bid and </w:t>
      </w:r>
      <w:r w:rsidR="00A56E81">
        <w:rPr>
          <w:sz w:val="24"/>
          <w:szCs w:val="24"/>
        </w:rPr>
        <w:t>to use ARP</w:t>
      </w:r>
      <w:r w:rsidR="002C60DE">
        <w:rPr>
          <w:sz w:val="24"/>
          <w:szCs w:val="24"/>
        </w:rPr>
        <w:t xml:space="preserve"> </w:t>
      </w:r>
      <w:r w:rsidR="00E83A3F">
        <w:rPr>
          <w:sz w:val="24"/>
          <w:szCs w:val="24"/>
        </w:rPr>
        <w:t>and</w:t>
      </w:r>
      <w:r w:rsidR="00054FE6">
        <w:rPr>
          <w:sz w:val="24"/>
          <w:szCs w:val="24"/>
        </w:rPr>
        <w:t xml:space="preserve"> </w:t>
      </w:r>
      <w:r w:rsidR="00A56E81">
        <w:rPr>
          <w:sz w:val="24"/>
          <w:szCs w:val="24"/>
        </w:rPr>
        <w:t>Water Contingency</w:t>
      </w:r>
      <w:r w:rsidR="00E83A3F">
        <w:rPr>
          <w:sz w:val="24"/>
          <w:szCs w:val="24"/>
        </w:rPr>
        <w:t xml:space="preserve"> funds</w:t>
      </w:r>
      <w:r w:rsidR="002C60DE">
        <w:rPr>
          <w:sz w:val="24"/>
          <w:szCs w:val="24"/>
        </w:rPr>
        <w:t xml:space="preserve">, as needed, </w:t>
      </w:r>
      <w:r w:rsidR="00E83A3F">
        <w:rPr>
          <w:sz w:val="24"/>
          <w:szCs w:val="24"/>
        </w:rPr>
        <w:t>to complete project</w:t>
      </w:r>
      <w:r w:rsidR="002C60DE">
        <w:rPr>
          <w:sz w:val="24"/>
          <w:szCs w:val="24"/>
        </w:rPr>
        <w:t>. Motion was seconded by</w:t>
      </w:r>
      <w:r w:rsidR="00E83A3F">
        <w:rPr>
          <w:sz w:val="24"/>
          <w:szCs w:val="24"/>
        </w:rPr>
        <w:t xml:space="preserve"> Roger Fortson</w:t>
      </w:r>
      <w:r w:rsidR="002C60DE">
        <w:rPr>
          <w:sz w:val="24"/>
          <w:szCs w:val="24"/>
        </w:rPr>
        <w:t xml:space="preserve">.  </w:t>
      </w:r>
      <w:r w:rsidR="00E83A3F">
        <w:rPr>
          <w:sz w:val="24"/>
          <w:szCs w:val="24"/>
        </w:rPr>
        <w:t xml:space="preserve"> All approved.</w:t>
      </w:r>
      <w:r>
        <w:rPr>
          <w:sz w:val="24"/>
          <w:szCs w:val="24"/>
        </w:rPr>
        <w:t xml:space="preserve"> </w:t>
      </w:r>
    </w:p>
    <w:p w14:paraId="7CD080D0" w14:textId="77777777" w:rsidR="002C60DE" w:rsidRDefault="002C60DE" w:rsidP="00A56E81">
      <w:pPr>
        <w:rPr>
          <w:sz w:val="24"/>
          <w:szCs w:val="24"/>
        </w:rPr>
      </w:pPr>
    </w:p>
    <w:p w14:paraId="2458293F" w14:textId="6400D78F" w:rsidR="002C60DE" w:rsidRDefault="002C60DE" w:rsidP="00A56E81">
      <w:pPr>
        <w:rPr>
          <w:sz w:val="24"/>
          <w:szCs w:val="24"/>
        </w:rPr>
      </w:pPr>
      <w:r>
        <w:rPr>
          <w:sz w:val="24"/>
          <w:szCs w:val="24"/>
        </w:rPr>
        <w:t xml:space="preserve">Mr. Bledsoe also mentioned the mapping of present water lines across town and he </w:t>
      </w:r>
      <w:r w:rsidR="007921B3">
        <w:rPr>
          <w:sz w:val="24"/>
          <w:szCs w:val="24"/>
        </w:rPr>
        <w:t>is</w:t>
      </w:r>
      <w:r>
        <w:rPr>
          <w:sz w:val="24"/>
          <w:szCs w:val="24"/>
        </w:rPr>
        <w:t xml:space="preserve"> in process of finishing up those maps.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14:paraId="5B3D38B6" w14:textId="77777777" w:rsidR="00054FE6" w:rsidRDefault="00054FE6" w:rsidP="00A56E81">
      <w:pPr>
        <w:rPr>
          <w:sz w:val="24"/>
          <w:szCs w:val="24"/>
        </w:rPr>
      </w:pPr>
    </w:p>
    <w:p w14:paraId="43DEB169" w14:textId="16DF1CE4" w:rsidR="00E83A3F" w:rsidRDefault="002C60DE" w:rsidP="00A56E81">
      <w:pPr>
        <w:rPr>
          <w:sz w:val="24"/>
          <w:szCs w:val="24"/>
        </w:rPr>
      </w:pPr>
      <w:r>
        <w:rPr>
          <w:sz w:val="24"/>
          <w:szCs w:val="24"/>
        </w:rPr>
        <w:t xml:space="preserve">Fence Man – Railing - </w:t>
      </w:r>
      <w:r w:rsidR="00E83A3F">
        <w:rPr>
          <w:sz w:val="24"/>
          <w:szCs w:val="24"/>
        </w:rPr>
        <w:t>Discussion was made about the addition of railing at Colbert Municipal Complex by Fence</w:t>
      </w:r>
      <w:r>
        <w:rPr>
          <w:sz w:val="24"/>
          <w:szCs w:val="24"/>
        </w:rPr>
        <w:t xml:space="preserve"> </w:t>
      </w:r>
      <w:r w:rsidR="00E83A3F">
        <w:rPr>
          <w:sz w:val="24"/>
          <w:szCs w:val="24"/>
        </w:rPr>
        <w:t>Man (Fulcher Fence Company).</w:t>
      </w:r>
      <w:r w:rsidR="00054F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His bid was reduced to </w:t>
      </w:r>
      <w:r w:rsidR="00C706C8">
        <w:rPr>
          <w:sz w:val="24"/>
          <w:szCs w:val="24"/>
        </w:rPr>
        <w:t xml:space="preserve">$3582.00. </w:t>
      </w:r>
      <w:r w:rsidR="00054FE6">
        <w:rPr>
          <w:sz w:val="24"/>
          <w:szCs w:val="24"/>
        </w:rPr>
        <w:t xml:space="preserve">Roger Fortson made the motion to accept </w:t>
      </w:r>
      <w:r w:rsidR="00C706C8">
        <w:rPr>
          <w:sz w:val="24"/>
          <w:szCs w:val="24"/>
        </w:rPr>
        <w:t xml:space="preserve">this bid </w:t>
      </w:r>
      <w:r w:rsidR="00054FE6">
        <w:rPr>
          <w:sz w:val="24"/>
          <w:szCs w:val="24"/>
        </w:rPr>
        <w:t>and Ray Thomas seconded</w:t>
      </w:r>
      <w:r w:rsidR="00C706C8">
        <w:rPr>
          <w:sz w:val="24"/>
          <w:szCs w:val="24"/>
        </w:rPr>
        <w:t xml:space="preserve"> the motion</w:t>
      </w:r>
      <w:r w:rsidR="00054FE6">
        <w:rPr>
          <w:sz w:val="24"/>
          <w:szCs w:val="24"/>
        </w:rPr>
        <w:t>.</w:t>
      </w:r>
      <w:r w:rsidR="00E83A3F">
        <w:rPr>
          <w:sz w:val="24"/>
          <w:szCs w:val="24"/>
        </w:rPr>
        <w:t xml:space="preserve"> </w:t>
      </w:r>
      <w:r w:rsidR="00054FE6">
        <w:rPr>
          <w:sz w:val="24"/>
          <w:szCs w:val="24"/>
        </w:rPr>
        <w:t>All approved.</w:t>
      </w:r>
    </w:p>
    <w:p w14:paraId="574A73A5" w14:textId="6DFB43DE" w:rsidR="00783C6C" w:rsidRDefault="00783C6C" w:rsidP="00A56E81">
      <w:pPr>
        <w:rPr>
          <w:sz w:val="24"/>
          <w:szCs w:val="24"/>
        </w:rPr>
      </w:pPr>
    </w:p>
    <w:p w14:paraId="69323B39" w14:textId="00338F0D" w:rsidR="00783C6C" w:rsidRDefault="00783C6C" w:rsidP="00A56E81">
      <w:pPr>
        <w:rPr>
          <w:sz w:val="24"/>
          <w:szCs w:val="24"/>
        </w:rPr>
      </w:pPr>
      <w:r>
        <w:rPr>
          <w:sz w:val="24"/>
          <w:szCs w:val="24"/>
        </w:rPr>
        <w:t>Department Reports:</w:t>
      </w:r>
    </w:p>
    <w:p w14:paraId="1444C9C9" w14:textId="06E5DE2A" w:rsidR="00DB444D" w:rsidRDefault="00615C35" w:rsidP="00A56E81">
      <w:pPr>
        <w:rPr>
          <w:sz w:val="24"/>
          <w:szCs w:val="24"/>
        </w:rPr>
      </w:pPr>
      <w:r>
        <w:rPr>
          <w:sz w:val="24"/>
          <w:szCs w:val="24"/>
        </w:rPr>
        <w:t xml:space="preserve">Jonathan </w:t>
      </w:r>
      <w:r w:rsidR="00C706C8">
        <w:rPr>
          <w:sz w:val="24"/>
          <w:szCs w:val="24"/>
        </w:rPr>
        <w:t xml:space="preserve">Pou asked if the grass cutters were going to cut the grass at least one more time.  </w:t>
      </w:r>
      <w:r w:rsidR="008763EA">
        <w:rPr>
          <w:sz w:val="24"/>
          <w:szCs w:val="24"/>
        </w:rPr>
        <w:t>He</w:t>
      </w:r>
      <w:r>
        <w:rPr>
          <w:sz w:val="24"/>
          <w:szCs w:val="24"/>
        </w:rPr>
        <w:t xml:space="preserve"> and Tony met with park engineer</w:t>
      </w:r>
      <w:r w:rsidR="008763EA">
        <w:rPr>
          <w:sz w:val="24"/>
          <w:szCs w:val="24"/>
        </w:rPr>
        <w:t xml:space="preserve"> to discuss further park improvements</w:t>
      </w:r>
      <w:r w:rsidR="00C706C8">
        <w:rPr>
          <w:sz w:val="24"/>
          <w:szCs w:val="24"/>
        </w:rPr>
        <w:t xml:space="preserve"> and a possible master plan. F</w:t>
      </w:r>
      <w:r w:rsidR="008763EA">
        <w:rPr>
          <w:sz w:val="24"/>
          <w:szCs w:val="24"/>
        </w:rPr>
        <w:t xml:space="preserve">urther discussion was made about clearing for lighting and poles </w:t>
      </w:r>
      <w:r w:rsidR="00C706C8">
        <w:rPr>
          <w:sz w:val="24"/>
          <w:szCs w:val="24"/>
        </w:rPr>
        <w:t xml:space="preserve">along roadway to park. Tony met with Georgia Power and Jackson Electric to discuss the possibilities. </w:t>
      </w:r>
      <w:r w:rsidR="00DD6AE9">
        <w:rPr>
          <w:sz w:val="24"/>
          <w:szCs w:val="24"/>
        </w:rPr>
        <w:t xml:space="preserve"> </w:t>
      </w:r>
    </w:p>
    <w:p w14:paraId="28D31122" w14:textId="640701A0" w:rsidR="00DD6AE9" w:rsidRDefault="00DD6AE9" w:rsidP="00A56E81">
      <w:pPr>
        <w:rPr>
          <w:sz w:val="24"/>
          <w:szCs w:val="24"/>
        </w:rPr>
      </w:pPr>
    </w:p>
    <w:p w14:paraId="7BD63096" w14:textId="3CA83D5C" w:rsidR="00783C6C" w:rsidRDefault="00783C6C" w:rsidP="00A56E81">
      <w:pPr>
        <w:rPr>
          <w:sz w:val="24"/>
          <w:szCs w:val="24"/>
        </w:rPr>
      </w:pPr>
      <w:r>
        <w:rPr>
          <w:sz w:val="24"/>
          <w:szCs w:val="24"/>
        </w:rPr>
        <w:t>No Public input received or recorded.</w:t>
      </w:r>
    </w:p>
    <w:p w14:paraId="6710486D" w14:textId="25F2C45B" w:rsidR="00783C6C" w:rsidRDefault="00783C6C" w:rsidP="00A56E81">
      <w:pPr>
        <w:rPr>
          <w:sz w:val="24"/>
          <w:szCs w:val="24"/>
        </w:rPr>
      </w:pPr>
    </w:p>
    <w:p w14:paraId="6D639DA3" w14:textId="6B99A149" w:rsidR="00783C6C" w:rsidRDefault="00783C6C" w:rsidP="00A56E81">
      <w:pPr>
        <w:rPr>
          <w:sz w:val="24"/>
          <w:szCs w:val="24"/>
        </w:rPr>
      </w:pPr>
    </w:p>
    <w:p w14:paraId="02F220A5" w14:textId="77777777" w:rsidR="00783C6C" w:rsidRDefault="00783C6C" w:rsidP="00A56E81">
      <w:pPr>
        <w:rPr>
          <w:sz w:val="24"/>
          <w:szCs w:val="24"/>
        </w:rPr>
      </w:pPr>
    </w:p>
    <w:p w14:paraId="44BFBC5A" w14:textId="77777777" w:rsidR="00EE2ABF" w:rsidRDefault="00EE2ABF" w:rsidP="00A56E81">
      <w:pPr>
        <w:rPr>
          <w:sz w:val="24"/>
          <w:szCs w:val="24"/>
        </w:rPr>
      </w:pPr>
    </w:p>
    <w:p w14:paraId="74C47464" w14:textId="41FA91FF" w:rsidR="00783C6C" w:rsidRDefault="00783C6C" w:rsidP="00A56E81">
      <w:pPr>
        <w:rPr>
          <w:sz w:val="24"/>
          <w:szCs w:val="24"/>
        </w:rPr>
      </w:pPr>
      <w:r>
        <w:rPr>
          <w:sz w:val="24"/>
          <w:szCs w:val="24"/>
        </w:rPr>
        <w:t>Mayor Comments:</w:t>
      </w:r>
    </w:p>
    <w:p w14:paraId="29C6FF99" w14:textId="23DA26F0" w:rsidR="003D5B79" w:rsidRDefault="003D5B79" w:rsidP="00A56E81">
      <w:pPr>
        <w:rPr>
          <w:sz w:val="24"/>
          <w:szCs w:val="24"/>
        </w:rPr>
      </w:pPr>
      <w:r>
        <w:rPr>
          <w:sz w:val="24"/>
          <w:szCs w:val="24"/>
        </w:rPr>
        <w:t xml:space="preserve">A complaint has been reported of feral (wild) cats </w:t>
      </w:r>
      <w:r w:rsidR="001A5173">
        <w:rPr>
          <w:sz w:val="24"/>
          <w:szCs w:val="24"/>
        </w:rPr>
        <w:t>at 2</w:t>
      </w:r>
      <w:r w:rsidR="001A5173" w:rsidRPr="001A5173">
        <w:rPr>
          <w:sz w:val="24"/>
          <w:szCs w:val="24"/>
          <w:vertAlign w:val="superscript"/>
        </w:rPr>
        <w:t>nd</w:t>
      </w:r>
      <w:r w:rsidR="001A5173">
        <w:rPr>
          <w:sz w:val="24"/>
          <w:szCs w:val="24"/>
        </w:rPr>
        <w:t xml:space="preserve"> and 2</w:t>
      </w:r>
      <w:r w:rsidR="001A5173" w:rsidRPr="001A5173">
        <w:rPr>
          <w:sz w:val="24"/>
          <w:szCs w:val="24"/>
          <w:vertAlign w:val="superscript"/>
        </w:rPr>
        <w:t>nd</w:t>
      </w:r>
      <w:r w:rsidR="001A5173">
        <w:rPr>
          <w:sz w:val="24"/>
          <w:szCs w:val="24"/>
          <w:vertAlign w:val="superscript"/>
        </w:rPr>
        <w:t xml:space="preserve">. </w:t>
      </w:r>
      <w:r w:rsidR="001A5173">
        <w:rPr>
          <w:sz w:val="24"/>
          <w:szCs w:val="24"/>
        </w:rPr>
        <w:t xml:space="preserve"> Discussion was made about setting traps and removal of said cats to the animal shelter.</w:t>
      </w:r>
    </w:p>
    <w:p w14:paraId="3CAF1F5C" w14:textId="031483D5" w:rsidR="003D5B79" w:rsidRDefault="003D5B79" w:rsidP="00A56E81">
      <w:pPr>
        <w:rPr>
          <w:sz w:val="24"/>
          <w:szCs w:val="24"/>
        </w:rPr>
      </w:pPr>
    </w:p>
    <w:p w14:paraId="45123029" w14:textId="6D18C931" w:rsidR="001A5173" w:rsidRDefault="001A5173" w:rsidP="00A56E81">
      <w:pPr>
        <w:rPr>
          <w:sz w:val="24"/>
          <w:szCs w:val="24"/>
        </w:rPr>
      </w:pPr>
      <w:r>
        <w:rPr>
          <w:sz w:val="24"/>
          <w:szCs w:val="24"/>
        </w:rPr>
        <w:t>Mayor’s Additional Information:</w:t>
      </w:r>
    </w:p>
    <w:p w14:paraId="01DE9B3D" w14:textId="524859F0" w:rsidR="00783C6C" w:rsidRDefault="00A77D3A" w:rsidP="00A56E81">
      <w:pPr>
        <w:rPr>
          <w:sz w:val="24"/>
          <w:szCs w:val="24"/>
        </w:rPr>
      </w:pPr>
      <w:r>
        <w:rPr>
          <w:sz w:val="24"/>
          <w:szCs w:val="24"/>
        </w:rPr>
        <w:t>“Celebrate Christmas,” sponsored by Colbert Baptist Church, Fire Department, and Community to be held Friday December 3</w:t>
      </w:r>
      <w:r w:rsidRPr="00A77D3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6:30-8:30</w:t>
      </w:r>
      <w:r w:rsidR="00783C6C">
        <w:rPr>
          <w:sz w:val="24"/>
          <w:szCs w:val="24"/>
        </w:rPr>
        <w:t>.</w:t>
      </w:r>
    </w:p>
    <w:p w14:paraId="6C68DFAD" w14:textId="426B8AC6" w:rsidR="00A77D3A" w:rsidRDefault="00CF7E16" w:rsidP="00A56E81">
      <w:pPr>
        <w:rPr>
          <w:sz w:val="24"/>
          <w:szCs w:val="24"/>
        </w:rPr>
      </w:pPr>
      <w:r>
        <w:rPr>
          <w:sz w:val="24"/>
          <w:szCs w:val="24"/>
        </w:rPr>
        <w:t xml:space="preserve">Wreaths Across America </w:t>
      </w:r>
      <w:r w:rsidR="00B3388B">
        <w:rPr>
          <w:sz w:val="24"/>
          <w:szCs w:val="24"/>
        </w:rPr>
        <w:t>to</w:t>
      </w:r>
      <w:r>
        <w:rPr>
          <w:sz w:val="24"/>
          <w:szCs w:val="24"/>
        </w:rPr>
        <w:t xml:space="preserve"> be held on </w:t>
      </w:r>
      <w:r w:rsidR="00017EF1">
        <w:rPr>
          <w:sz w:val="24"/>
          <w:szCs w:val="24"/>
        </w:rPr>
        <w:t>Saturday December 18</w:t>
      </w:r>
      <w:r w:rsidR="00017EF1" w:rsidRPr="00017EF1">
        <w:rPr>
          <w:sz w:val="24"/>
          <w:szCs w:val="24"/>
          <w:vertAlign w:val="superscript"/>
        </w:rPr>
        <w:t>th</w:t>
      </w:r>
      <w:r w:rsidR="00017EF1">
        <w:rPr>
          <w:sz w:val="24"/>
          <w:szCs w:val="24"/>
        </w:rPr>
        <w:t xml:space="preserve"> 12 NOON – Colbert City Cemetery</w:t>
      </w:r>
    </w:p>
    <w:p w14:paraId="1B04E435" w14:textId="25B381B9" w:rsidR="006021D3" w:rsidRDefault="006021D3" w:rsidP="00A56E81">
      <w:pPr>
        <w:rPr>
          <w:sz w:val="24"/>
          <w:szCs w:val="24"/>
        </w:rPr>
      </w:pPr>
    </w:p>
    <w:p w14:paraId="25B2A046" w14:textId="53E07149" w:rsidR="00017EF1" w:rsidRDefault="006021D3" w:rsidP="00A56E81">
      <w:pPr>
        <w:rPr>
          <w:sz w:val="24"/>
          <w:szCs w:val="24"/>
        </w:rPr>
      </w:pPr>
      <w:r>
        <w:rPr>
          <w:sz w:val="24"/>
          <w:szCs w:val="24"/>
        </w:rPr>
        <w:t xml:space="preserve">Motion to adjourn made by </w:t>
      </w:r>
      <w:r w:rsidR="00B3388B">
        <w:rPr>
          <w:sz w:val="24"/>
          <w:szCs w:val="24"/>
        </w:rPr>
        <w:t>Roger Fortson and seconded by Jonathan Pou. All approved.</w:t>
      </w:r>
    </w:p>
    <w:p w14:paraId="58D8FB11" w14:textId="77777777" w:rsidR="00017EF1" w:rsidRDefault="00017EF1" w:rsidP="00A56E81">
      <w:pPr>
        <w:rPr>
          <w:sz w:val="24"/>
          <w:szCs w:val="24"/>
        </w:rPr>
      </w:pPr>
    </w:p>
    <w:sectPr w:rsidR="00017EF1" w:rsidSect="00C706C8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DB"/>
    <w:rsid w:val="00017EF1"/>
    <w:rsid w:val="00054FE6"/>
    <w:rsid w:val="00075788"/>
    <w:rsid w:val="001A5173"/>
    <w:rsid w:val="002C60DE"/>
    <w:rsid w:val="003754FE"/>
    <w:rsid w:val="003D5B79"/>
    <w:rsid w:val="004B2930"/>
    <w:rsid w:val="004E5371"/>
    <w:rsid w:val="00546E3D"/>
    <w:rsid w:val="006021D3"/>
    <w:rsid w:val="00615C35"/>
    <w:rsid w:val="00650D37"/>
    <w:rsid w:val="0068179E"/>
    <w:rsid w:val="006D16DB"/>
    <w:rsid w:val="00783C6C"/>
    <w:rsid w:val="007921B3"/>
    <w:rsid w:val="008763EA"/>
    <w:rsid w:val="00921AC8"/>
    <w:rsid w:val="00A56E81"/>
    <w:rsid w:val="00A77D3A"/>
    <w:rsid w:val="00B02D6F"/>
    <w:rsid w:val="00B3388B"/>
    <w:rsid w:val="00C706C8"/>
    <w:rsid w:val="00CF7E16"/>
    <w:rsid w:val="00DB444D"/>
    <w:rsid w:val="00DD6AE9"/>
    <w:rsid w:val="00E65781"/>
    <w:rsid w:val="00E83A3F"/>
    <w:rsid w:val="00EE2ABF"/>
    <w:rsid w:val="00EE4910"/>
    <w:rsid w:val="00F0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4A95"/>
  <w15:chartTrackingRefBased/>
  <w15:docId w15:val="{39DE284A-772D-4641-9E8C-644723B8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Colbert</dc:creator>
  <cp:keywords/>
  <dc:description/>
  <cp:lastModifiedBy>Vicki Smith</cp:lastModifiedBy>
  <cp:revision>4</cp:revision>
  <cp:lastPrinted>2021-11-02T20:52:00Z</cp:lastPrinted>
  <dcterms:created xsi:type="dcterms:W3CDTF">2021-11-02T20:52:00Z</dcterms:created>
  <dcterms:modified xsi:type="dcterms:W3CDTF">2021-11-03T17:19:00Z</dcterms:modified>
</cp:coreProperties>
</file>